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BF4C8E" w:rsidRDefault="006111DA" w:rsidP="00775961">
      <w:pPr>
        <w:pStyle w:val="Stopka"/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BF4C8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6B" w:rsidRPr="002847AF" w:rsidRDefault="00FF7120" w:rsidP="00775961">
      <w:pPr>
        <w:ind w:firstLine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B4156B" w:rsidRPr="002847AF">
        <w:rPr>
          <w:rFonts w:ascii="Arial" w:hAnsi="Arial" w:cs="Arial"/>
          <w:sz w:val="20"/>
          <w:szCs w:val="20"/>
        </w:rPr>
        <w:t>Bydgoszcz, 16.04.2018 r.</w:t>
      </w:r>
    </w:p>
    <w:p w:rsidR="00432BA7" w:rsidRDefault="00B4156B" w:rsidP="00775961">
      <w:pPr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eastAsia="Arial" w:hAnsi="Arial" w:cs="Arial"/>
          <w:sz w:val="20"/>
          <w:szCs w:val="20"/>
        </w:rPr>
        <w:t xml:space="preserve">                                 </w:t>
      </w:r>
      <w:r w:rsidRPr="002847AF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B4156B" w:rsidRPr="002847AF" w:rsidRDefault="00FF7120" w:rsidP="00FF7120">
      <w:pPr>
        <w:ind w:left="5664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4156B" w:rsidRPr="002847AF">
        <w:rPr>
          <w:rFonts w:ascii="Arial" w:hAnsi="Arial" w:cs="Arial"/>
          <w:sz w:val="20"/>
          <w:szCs w:val="20"/>
        </w:rPr>
        <w:t>r sprawy:  9/2018/PN</w:t>
      </w:r>
    </w:p>
    <w:p w:rsidR="00B4156B" w:rsidRDefault="00B4156B" w:rsidP="00775961">
      <w:pPr>
        <w:jc w:val="both"/>
        <w:rPr>
          <w:rFonts w:ascii="Arial" w:eastAsia="Arial" w:hAnsi="Arial" w:cs="Arial"/>
          <w:sz w:val="20"/>
          <w:szCs w:val="20"/>
        </w:rPr>
      </w:pPr>
      <w:r w:rsidRPr="002847AF">
        <w:rPr>
          <w:rFonts w:ascii="Arial" w:eastAsia="Arial" w:hAnsi="Arial" w:cs="Arial"/>
          <w:sz w:val="20"/>
          <w:szCs w:val="20"/>
        </w:rPr>
        <w:t xml:space="preserve"> </w:t>
      </w:r>
    </w:p>
    <w:p w:rsidR="00432BA7" w:rsidRDefault="00432BA7" w:rsidP="00775961">
      <w:pPr>
        <w:jc w:val="both"/>
        <w:rPr>
          <w:rFonts w:ascii="Arial" w:hAnsi="Arial" w:cs="Arial"/>
          <w:b/>
          <w:sz w:val="20"/>
          <w:szCs w:val="20"/>
        </w:rPr>
      </w:pPr>
    </w:p>
    <w:p w:rsidR="00FF7120" w:rsidRDefault="00FF7120" w:rsidP="00775961">
      <w:pPr>
        <w:jc w:val="both"/>
        <w:rPr>
          <w:rFonts w:ascii="Arial" w:hAnsi="Arial" w:cs="Arial"/>
          <w:b/>
          <w:sz w:val="20"/>
          <w:szCs w:val="20"/>
        </w:rPr>
      </w:pPr>
    </w:p>
    <w:p w:rsidR="00FF7120" w:rsidRPr="002847AF" w:rsidRDefault="00FF7120" w:rsidP="00775961">
      <w:pPr>
        <w:jc w:val="both"/>
        <w:rPr>
          <w:rFonts w:ascii="Arial" w:hAnsi="Arial" w:cs="Arial"/>
          <w:b/>
          <w:sz w:val="20"/>
          <w:szCs w:val="20"/>
        </w:rPr>
      </w:pPr>
    </w:p>
    <w:p w:rsidR="00B4156B" w:rsidRPr="002847AF" w:rsidRDefault="00B4156B" w:rsidP="00FF7120">
      <w:pPr>
        <w:rPr>
          <w:rFonts w:ascii="Arial" w:hAnsi="Arial" w:cs="Arial"/>
          <w:b/>
          <w:sz w:val="20"/>
          <w:szCs w:val="20"/>
        </w:rPr>
      </w:pPr>
      <w:r w:rsidRPr="002847AF">
        <w:rPr>
          <w:rFonts w:ascii="Arial" w:hAnsi="Arial" w:cs="Arial"/>
          <w:b/>
          <w:sz w:val="20"/>
          <w:szCs w:val="20"/>
        </w:rPr>
        <w:t>Do Wykonawców:</w:t>
      </w:r>
    </w:p>
    <w:p w:rsidR="00B4156B" w:rsidRPr="002847AF" w:rsidRDefault="00B4156B" w:rsidP="00775961">
      <w:pPr>
        <w:jc w:val="both"/>
        <w:rPr>
          <w:rFonts w:ascii="Arial" w:hAnsi="Arial" w:cs="Arial"/>
          <w:b/>
          <w:sz w:val="20"/>
          <w:szCs w:val="20"/>
        </w:rPr>
      </w:pPr>
    </w:p>
    <w:p w:rsidR="00B4156B" w:rsidRPr="002847AF" w:rsidRDefault="00B4156B" w:rsidP="0077596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hAnsi="Arial" w:cs="Arial"/>
          <w:sz w:val="20"/>
          <w:szCs w:val="20"/>
        </w:rPr>
        <w:t xml:space="preserve">Dotyczy: postępowania o udzielenie zamówienie publicznego w trybie przetargu nieograniczonego na  </w:t>
      </w:r>
      <w:r w:rsidRPr="002847AF">
        <w:rPr>
          <w:rFonts w:ascii="Arial" w:hAnsi="Arial" w:cs="Arial"/>
          <w:b/>
          <w:sz w:val="20"/>
          <w:szCs w:val="20"/>
        </w:rPr>
        <w:t>dostawy osobistych pomp insulinowych dla dzieci – 13 szt.</w:t>
      </w:r>
    </w:p>
    <w:p w:rsidR="00B4156B" w:rsidRDefault="00B4156B" w:rsidP="00775961">
      <w:pPr>
        <w:jc w:val="both"/>
        <w:rPr>
          <w:rFonts w:ascii="Arial" w:hAnsi="Arial" w:cs="Arial"/>
          <w:sz w:val="20"/>
          <w:szCs w:val="20"/>
        </w:rPr>
      </w:pPr>
    </w:p>
    <w:p w:rsidR="00432BA7" w:rsidRPr="002847AF" w:rsidRDefault="00432BA7" w:rsidP="00775961">
      <w:pPr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ind w:hanging="426"/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eastAsia="Arial" w:hAnsi="Arial" w:cs="Arial"/>
          <w:sz w:val="20"/>
          <w:szCs w:val="20"/>
        </w:rPr>
        <w:t xml:space="preserve">       </w:t>
      </w:r>
      <w:r w:rsidRPr="002847AF">
        <w:rPr>
          <w:rFonts w:ascii="Arial" w:hAnsi="Arial" w:cs="Arial"/>
          <w:sz w:val="20"/>
          <w:szCs w:val="20"/>
        </w:rPr>
        <w:tab/>
      </w:r>
      <w:r w:rsidRPr="002847AF">
        <w:rPr>
          <w:rFonts w:ascii="Arial" w:hAnsi="Arial" w:cs="Arial"/>
          <w:sz w:val="20"/>
          <w:szCs w:val="20"/>
        </w:rPr>
        <w:tab/>
        <w:t>W związku z pytaniami wystosowanymi przez Wykonawców udzielamy wyjaśnień na podstawie art. 38 ust. 2 ustawy z dnia 29 stycznia 2004 r. Prawo zamówień publicznych  (tekst jednolity: Dz. U. z 2017 r., poz. 1579 ze zm.)</w:t>
      </w:r>
    </w:p>
    <w:p w:rsidR="00B4156B" w:rsidRPr="002847AF" w:rsidRDefault="00B4156B" w:rsidP="00775961">
      <w:pPr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8D55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847AF">
        <w:rPr>
          <w:rFonts w:ascii="Arial" w:hAnsi="Arial" w:cs="Arial"/>
          <w:b/>
          <w:sz w:val="20"/>
          <w:szCs w:val="20"/>
          <w:u w:val="single"/>
        </w:rPr>
        <w:t>PYTANIA DOTYCZĄCE PRZEDMIOTU ZAMÓWIENIA</w:t>
      </w:r>
    </w:p>
    <w:p w:rsidR="00B4156B" w:rsidRPr="002847AF" w:rsidRDefault="00B4156B" w:rsidP="00775961">
      <w:pPr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hAnsi="Arial" w:cs="Arial"/>
          <w:sz w:val="20"/>
          <w:szCs w:val="20"/>
        </w:rPr>
        <w:t>Pytanie 1.</w:t>
      </w:r>
    </w:p>
    <w:p w:rsidR="00B4156B" w:rsidRPr="002847AF" w:rsidRDefault="00B4156B" w:rsidP="00775961">
      <w:pPr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hAnsi="Arial" w:cs="Arial"/>
          <w:sz w:val="20"/>
          <w:szCs w:val="20"/>
        </w:rPr>
        <w:t xml:space="preserve">Czy zamawiający wyraża zgodę na to, aby wymagane w SIWZ załącznik nr 2 zadanie 1 pkt.11: „edukacja użytkowników odbywać się będzie w siedzibie zamawiającego” przeprowadzana była na zlecenie Wykonawcy przez personel Zamawiającego (tj. przez pielęgniarki będące certyfikowanymi </w:t>
      </w:r>
      <w:proofErr w:type="spellStart"/>
      <w:r w:rsidRPr="002847AF">
        <w:rPr>
          <w:rFonts w:ascii="Arial" w:hAnsi="Arial" w:cs="Arial"/>
          <w:sz w:val="20"/>
          <w:szCs w:val="20"/>
        </w:rPr>
        <w:t>edukatorkami</w:t>
      </w:r>
      <w:proofErr w:type="spellEnd"/>
      <w:r w:rsidRPr="002847AF">
        <w:rPr>
          <w:rFonts w:ascii="Arial" w:hAnsi="Arial" w:cs="Arial"/>
          <w:sz w:val="20"/>
          <w:szCs w:val="20"/>
        </w:rPr>
        <w:t xml:space="preserve"> diabetologicznymi) - szkolenia przeprowadzane były za wynagrodzeniem i poza godzinami pracy pielęgniarek. Zgodnie z powyższym punktem SIWZ Zamawiający umożliwi Wykonawcy zrealizowanie powyższego zapisu polegającego na przeprowadzeniu szkolenia nowych pacjentów, poprzez nieodpłatne udostępnienie Wykonawcy miejsca szkolenia w ośrodku zakładającym pompy?</w:t>
      </w:r>
    </w:p>
    <w:p w:rsidR="008D55D0" w:rsidRDefault="008D55D0" w:rsidP="00775961">
      <w:pPr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hAnsi="Arial" w:cs="Arial"/>
          <w:sz w:val="20"/>
          <w:szCs w:val="20"/>
        </w:rPr>
        <w:t>Odpowiedź.</w:t>
      </w:r>
    </w:p>
    <w:p w:rsidR="00B4156B" w:rsidRPr="002847AF" w:rsidRDefault="00B4156B" w:rsidP="00775961">
      <w:pPr>
        <w:jc w:val="both"/>
        <w:rPr>
          <w:rFonts w:ascii="Arial" w:hAnsi="Arial" w:cs="Arial"/>
          <w:sz w:val="20"/>
          <w:szCs w:val="20"/>
        </w:rPr>
      </w:pPr>
      <w:r w:rsidRPr="002847AF">
        <w:rPr>
          <w:rFonts w:ascii="Arial" w:hAnsi="Arial" w:cs="Arial"/>
          <w:sz w:val="20"/>
          <w:szCs w:val="20"/>
        </w:rPr>
        <w:t xml:space="preserve">Zamawiający </w:t>
      </w:r>
      <w:r w:rsidR="00432BA7">
        <w:rPr>
          <w:rFonts w:ascii="Arial" w:hAnsi="Arial" w:cs="Arial"/>
          <w:sz w:val="20"/>
          <w:szCs w:val="20"/>
        </w:rPr>
        <w:t xml:space="preserve">wyraża zgodę, aby edukacja </w:t>
      </w:r>
      <w:r w:rsidR="00432BA7" w:rsidRPr="002847AF">
        <w:rPr>
          <w:rFonts w:ascii="Arial" w:hAnsi="Arial" w:cs="Arial"/>
          <w:sz w:val="20"/>
          <w:szCs w:val="20"/>
        </w:rPr>
        <w:t xml:space="preserve">przeprowadzana była na zlecenie Wykonawcy przez </w:t>
      </w:r>
      <w:r w:rsidR="00775961">
        <w:rPr>
          <w:rFonts w:ascii="Arial" w:hAnsi="Arial" w:cs="Arial"/>
          <w:sz w:val="20"/>
          <w:szCs w:val="20"/>
        </w:rPr>
        <w:br/>
      </w:r>
      <w:r w:rsidR="00432BA7" w:rsidRPr="002847AF">
        <w:rPr>
          <w:rFonts w:ascii="Arial" w:hAnsi="Arial" w:cs="Arial"/>
          <w:sz w:val="20"/>
          <w:szCs w:val="20"/>
        </w:rPr>
        <w:t>personel Zamawiającego</w:t>
      </w:r>
      <w:r w:rsidR="00775961">
        <w:rPr>
          <w:rFonts w:ascii="Arial" w:hAnsi="Arial" w:cs="Arial"/>
          <w:sz w:val="20"/>
          <w:szCs w:val="20"/>
        </w:rPr>
        <w:t xml:space="preserve"> </w:t>
      </w:r>
      <w:r w:rsidR="00432BA7" w:rsidRPr="002847AF">
        <w:rPr>
          <w:rFonts w:ascii="Arial" w:hAnsi="Arial" w:cs="Arial"/>
          <w:sz w:val="20"/>
          <w:szCs w:val="20"/>
        </w:rPr>
        <w:t xml:space="preserve">(tj. przez pielęgniarki będące certyfikowanymi </w:t>
      </w:r>
      <w:proofErr w:type="spellStart"/>
      <w:r w:rsidR="00432BA7" w:rsidRPr="002847AF">
        <w:rPr>
          <w:rFonts w:ascii="Arial" w:hAnsi="Arial" w:cs="Arial"/>
          <w:sz w:val="20"/>
          <w:szCs w:val="20"/>
        </w:rPr>
        <w:t>edukatorkami</w:t>
      </w:r>
      <w:proofErr w:type="spellEnd"/>
      <w:r w:rsidR="00775961">
        <w:rPr>
          <w:rFonts w:ascii="Arial" w:hAnsi="Arial" w:cs="Arial"/>
          <w:sz w:val="20"/>
          <w:szCs w:val="20"/>
        </w:rPr>
        <w:t xml:space="preserve"> </w:t>
      </w:r>
      <w:r w:rsidR="00432BA7">
        <w:rPr>
          <w:rFonts w:ascii="Arial" w:hAnsi="Arial" w:cs="Arial"/>
          <w:sz w:val="20"/>
          <w:szCs w:val="20"/>
        </w:rPr>
        <w:t>d</w:t>
      </w:r>
      <w:r w:rsidR="00432BA7" w:rsidRPr="002847AF">
        <w:rPr>
          <w:rFonts w:ascii="Arial" w:hAnsi="Arial" w:cs="Arial"/>
          <w:sz w:val="20"/>
          <w:szCs w:val="20"/>
        </w:rPr>
        <w:t>iabetologicznymi</w:t>
      </w:r>
      <w:r w:rsidR="00432BA7">
        <w:rPr>
          <w:rFonts w:ascii="Arial" w:hAnsi="Arial" w:cs="Arial"/>
          <w:sz w:val="20"/>
          <w:szCs w:val="20"/>
        </w:rPr>
        <w:t>)</w:t>
      </w:r>
      <w:r w:rsidR="00C74337">
        <w:rPr>
          <w:rFonts w:ascii="Arial" w:hAnsi="Arial" w:cs="Arial"/>
          <w:sz w:val="20"/>
          <w:szCs w:val="20"/>
        </w:rPr>
        <w:t xml:space="preserve"> </w:t>
      </w:r>
      <w:r w:rsidR="00C74337" w:rsidRPr="002847AF">
        <w:rPr>
          <w:rFonts w:ascii="Arial" w:hAnsi="Arial" w:cs="Arial"/>
          <w:sz w:val="20"/>
          <w:szCs w:val="20"/>
        </w:rPr>
        <w:t>- szkolenia przeprowadzane były za wynagrodzeniem i poza godzinami pracy pielęgniarek.</w:t>
      </w:r>
      <w:bookmarkStart w:id="0" w:name="_GoBack"/>
      <w:bookmarkEnd w:id="0"/>
      <w:r w:rsidR="008D55D0">
        <w:rPr>
          <w:rFonts w:ascii="Arial" w:hAnsi="Arial" w:cs="Arial"/>
          <w:sz w:val="20"/>
          <w:szCs w:val="20"/>
        </w:rPr>
        <w:t>, ponadto miejsce szkolenia udostępnione zostanie Wykonawcy nieodpłatnie</w:t>
      </w:r>
      <w:r w:rsidR="00432BA7">
        <w:rPr>
          <w:rFonts w:ascii="Arial" w:hAnsi="Arial" w:cs="Arial"/>
          <w:sz w:val="20"/>
          <w:szCs w:val="20"/>
        </w:rPr>
        <w:t xml:space="preserve">  </w:t>
      </w:r>
    </w:p>
    <w:p w:rsidR="00B4156B" w:rsidRPr="002847AF" w:rsidRDefault="00B4156B" w:rsidP="0077596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4156B" w:rsidRPr="002847AF" w:rsidRDefault="00B4156B" w:rsidP="0077596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B4156B" w:rsidRPr="008D55D0" w:rsidRDefault="00B4156B" w:rsidP="008D55D0">
      <w:pPr>
        <w:pStyle w:val="Tekstpodstawowy"/>
        <w:jc w:val="left"/>
        <w:rPr>
          <w:rFonts w:ascii="Arial" w:eastAsia="Arial" w:hAnsi="Arial" w:cs="Arial"/>
          <w:bCs/>
          <w:iCs/>
          <w:sz w:val="20"/>
        </w:rPr>
      </w:pPr>
      <w:r w:rsidRPr="008D55D0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  <w:r w:rsidRPr="008D55D0">
        <w:rPr>
          <w:rFonts w:ascii="Arial" w:eastAsia="Arial" w:hAnsi="Arial" w:cs="Arial"/>
          <w:bCs/>
          <w:kern w:val="1"/>
          <w:sz w:val="20"/>
        </w:rPr>
        <w:t xml:space="preserve">    z up. Dyrektora</w:t>
      </w:r>
    </w:p>
    <w:p w:rsidR="00B4156B" w:rsidRPr="008D55D0" w:rsidRDefault="00B4156B" w:rsidP="008D55D0">
      <w:pPr>
        <w:pStyle w:val="Tekstpodstawowy"/>
        <w:contextualSpacing/>
        <w:jc w:val="left"/>
        <w:rPr>
          <w:rFonts w:ascii="Arial" w:eastAsia="Arial" w:hAnsi="Arial" w:cs="Arial"/>
          <w:bCs/>
          <w:iCs/>
          <w:sz w:val="20"/>
        </w:rPr>
      </w:pPr>
      <w:r w:rsidRPr="008D55D0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</w:t>
      </w:r>
      <w:r w:rsidR="008D55D0">
        <w:rPr>
          <w:rFonts w:ascii="Arial" w:eastAsia="Arial" w:hAnsi="Arial" w:cs="Arial"/>
          <w:bCs/>
          <w:iCs/>
          <w:sz w:val="20"/>
          <w:lang w:val="pl-PL"/>
        </w:rPr>
        <w:t xml:space="preserve">           </w:t>
      </w:r>
      <w:r w:rsidRPr="008D55D0">
        <w:rPr>
          <w:rFonts w:ascii="Arial" w:eastAsia="Arial" w:hAnsi="Arial" w:cs="Arial"/>
          <w:bCs/>
          <w:iCs/>
          <w:sz w:val="20"/>
        </w:rPr>
        <w:t xml:space="preserve">                  </w:t>
      </w:r>
      <w:r w:rsidRPr="008D55D0">
        <w:rPr>
          <w:rFonts w:ascii="Arial" w:hAnsi="Arial" w:cs="Arial"/>
          <w:bCs/>
          <w:iCs/>
          <w:sz w:val="20"/>
        </w:rPr>
        <w:t>Wojewódzkiego Szpitala Dziecięcego</w:t>
      </w:r>
    </w:p>
    <w:p w:rsidR="00B4156B" w:rsidRPr="008D55D0" w:rsidRDefault="00B4156B" w:rsidP="008D55D0">
      <w:pPr>
        <w:pStyle w:val="Tekstpodstawowy"/>
        <w:contextualSpacing/>
        <w:jc w:val="left"/>
        <w:rPr>
          <w:rFonts w:ascii="Arial" w:eastAsia="Arial" w:hAnsi="Arial" w:cs="Arial"/>
          <w:bCs/>
          <w:iCs/>
          <w:kern w:val="1"/>
          <w:sz w:val="20"/>
        </w:rPr>
      </w:pPr>
      <w:r w:rsidRPr="008D55D0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</w:t>
      </w:r>
      <w:r w:rsidR="008D55D0">
        <w:rPr>
          <w:rFonts w:ascii="Arial" w:eastAsia="Arial" w:hAnsi="Arial" w:cs="Arial"/>
          <w:bCs/>
          <w:iCs/>
          <w:sz w:val="20"/>
          <w:lang w:val="pl-PL"/>
        </w:rPr>
        <w:t xml:space="preserve">           </w:t>
      </w:r>
      <w:r w:rsidRPr="008D55D0">
        <w:rPr>
          <w:rFonts w:ascii="Arial" w:eastAsia="Arial" w:hAnsi="Arial" w:cs="Arial"/>
          <w:bCs/>
          <w:iCs/>
          <w:sz w:val="20"/>
        </w:rPr>
        <w:t xml:space="preserve">         im. J. Brudzińskiego </w:t>
      </w:r>
      <w:r w:rsidRPr="008D55D0">
        <w:rPr>
          <w:rFonts w:ascii="Arial" w:hAnsi="Arial" w:cs="Arial"/>
          <w:bCs/>
          <w:iCs/>
          <w:sz w:val="20"/>
        </w:rPr>
        <w:t>w Bydgoszczy</w:t>
      </w:r>
      <w:r w:rsidRPr="008D55D0">
        <w:rPr>
          <w:rFonts w:ascii="Arial" w:hAnsi="Arial" w:cs="Arial"/>
          <w:bCs/>
          <w:iCs/>
          <w:sz w:val="20"/>
        </w:rPr>
        <w:br/>
        <w:t xml:space="preserve">                                                                                 </w:t>
      </w:r>
      <w:r w:rsidR="008D55D0">
        <w:rPr>
          <w:rFonts w:ascii="Arial" w:hAnsi="Arial" w:cs="Arial"/>
          <w:bCs/>
          <w:iCs/>
          <w:sz w:val="20"/>
          <w:lang w:val="pl-PL"/>
        </w:rPr>
        <w:t xml:space="preserve">   </w:t>
      </w:r>
      <w:r w:rsidRPr="008D55D0">
        <w:rPr>
          <w:rFonts w:ascii="Arial" w:hAnsi="Arial" w:cs="Arial"/>
          <w:bCs/>
          <w:iCs/>
          <w:sz w:val="20"/>
        </w:rPr>
        <w:t>Z-ca Dyrektora ds. Administracyjno-Technicznych</w:t>
      </w:r>
    </w:p>
    <w:p w:rsidR="00B4156B" w:rsidRPr="008D55D0" w:rsidRDefault="00B4156B" w:rsidP="008D55D0">
      <w:pPr>
        <w:pStyle w:val="Tekstpodstawowy"/>
        <w:jc w:val="left"/>
        <w:rPr>
          <w:rFonts w:ascii="Arial" w:eastAsia="Arial" w:hAnsi="Arial" w:cs="Arial"/>
          <w:bCs/>
          <w:iCs/>
          <w:kern w:val="1"/>
          <w:sz w:val="20"/>
          <w:lang w:val="pl-PL"/>
        </w:rPr>
      </w:pPr>
      <w:r w:rsidRPr="008D55D0">
        <w:rPr>
          <w:rFonts w:ascii="Arial" w:eastAsia="Arial" w:hAnsi="Arial" w:cs="Arial"/>
          <w:bCs/>
          <w:iCs/>
          <w:kern w:val="1"/>
          <w:sz w:val="20"/>
        </w:rPr>
        <w:t xml:space="preserve">                                                                              </w:t>
      </w:r>
      <w:r w:rsidRPr="008D55D0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 </w:t>
      </w:r>
      <w:r w:rsidRPr="008D55D0">
        <w:rPr>
          <w:rFonts w:ascii="Arial" w:eastAsia="Arial" w:hAnsi="Arial" w:cs="Arial"/>
          <w:bCs/>
          <w:iCs/>
          <w:kern w:val="1"/>
          <w:sz w:val="20"/>
        </w:rPr>
        <w:t xml:space="preserve">    </w:t>
      </w:r>
      <w:r w:rsidR="008D55D0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</w:t>
      </w:r>
      <w:r w:rsidRPr="008D55D0">
        <w:rPr>
          <w:rFonts w:ascii="Arial" w:eastAsia="Arial" w:hAnsi="Arial" w:cs="Arial"/>
          <w:bCs/>
          <w:iCs/>
          <w:kern w:val="1"/>
          <w:sz w:val="20"/>
        </w:rPr>
        <w:t xml:space="preserve">  </w:t>
      </w:r>
      <w:r w:rsidRPr="008D55D0">
        <w:rPr>
          <w:rFonts w:ascii="Arial" w:eastAsia="Arial" w:hAnsi="Arial" w:cs="Arial"/>
          <w:bCs/>
          <w:iCs/>
          <w:kern w:val="1"/>
          <w:sz w:val="20"/>
          <w:lang w:val="pl-PL"/>
        </w:rPr>
        <w:t xml:space="preserve">               </w:t>
      </w:r>
      <w:r w:rsidRPr="008D55D0">
        <w:rPr>
          <w:rFonts w:ascii="Arial" w:eastAsia="Arial" w:hAnsi="Arial" w:cs="Arial"/>
          <w:bCs/>
          <w:iCs/>
          <w:kern w:val="1"/>
          <w:sz w:val="20"/>
        </w:rPr>
        <w:t xml:space="preserve"> mgr inż. Jarosław Cegielski</w:t>
      </w:r>
    </w:p>
    <w:p w:rsidR="001A204A" w:rsidRPr="00BF4C8E" w:rsidRDefault="001A204A" w:rsidP="00775961">
      <w:pPr>
        <w:jc w:val="both"/>
        <w:outlineLvl w:val="0"/>
        <w:rPr>
          <w:rFonts w:ascii="Arial" w:hAnsi="Arial" w:cs="Arial"/>
          <w:sz w:val="20"/>
        </w:rPr>
      </w:pPr>
    </w:p>
    <w:p w:rsidR="006E0EE2" w:rsidRPr="00BF4C8E" w:rsidRDefault="006E0EE2" w:rsidP="00775961">
      <w:pPr>
        <w:pStyle w:val="Default"/>
        <w:ind w:left="426"/>
        <w:jc w:val="both"/>
        <w:rPr>
          <w:sz w:val="20"/>
          <w:szCs w:val="20"/>
        </w:rPr>
      </w:pPr>
    </w:p>
    <w:sectPr w:rsidR="006E0EE2" w:rsidRPr="00BF4C8E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21" w:rsidRDefault="00C80921">
      <w:r>
        <w:separator/>
      </w:r>
    </w:p>
  </w:endnote>
  <w:endnote w:type="continuationSeparator" w:id="0">
    <w:p w:rsidR="00C80921" w:rsidRDefault="00C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21" w:rsidRDefault="00C80921">
      <w:r>
        <w:separator/>
      </w:r>
    </w:p>
  </w:footnote>
  <w:footnote w:type="continuationSeparator" w:id="0">
    <w:p w:rsidR="00C80921" w:rsidRDefault="00C8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B5EE3"/>
    <w:rsid w:val="000B6C53"/>
    <w:rsid w:val="000C29F4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27F1C"/>
    <w:rsid w:val="00332B70"/>
    <w:rsid w:val="0034041D"/>
    <w:rsid w:val="00356913"/>
    <w:rsid w:val="003778A0"/>
    <w:rsid w:val="0039652A"/>
    <w:rsid w:val="003A1020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AF6"/>
    <w:rsid w:val="00796C36"/>
    <w:rsid w:val="007A4784"/>
    <w:rsid w:val="007B7A3B"/>
    <w:rsid w:val="007C6DE6"/>
    <w:rsid w:val="007D1EC6"/>
    <w:rsid w:val="007E7AB5"/>
    <w:rsid w:val="0080538F"/>
    <w:rsid w:val="00814B0C"/>
    <w:rsid w:val="008162C0"/>
    <w:rsid w:val="00824762"/>
    <w:rsid w:val="0082542D"/>
    <w:rsid w:val="00840452"/>
    <w:rsid w:val="00846D46"/>
    <w:rsid w:val="0086281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E176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58FC"/>
    <w:rsid w:val="00B67424"/>
    <w:rsid w:val="00B7535A"/>
    <w:rsid w:val="00B81713"/>
    <w:rsid w:val="00B90CB6"/>
    <w:rsid w:val="00BA1094"/>
    <w:rsid w:val="00BB474F"/>
    <w:rsid w:val="00BD1EEA"/>
    <w:rsid w:val="00BF4C8E"/>
    <w:rsid w:val="00BF5C03"/>
    <w:rsid w:val="00C04D1D"/>
    <w:rsid w:val="00C273B0"/>
    <w:rsid w:val="00C40861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F5BA5"/>
    <w:rsid w:val="00CF76CD"/>
    <w:rsid w:val="00D10595"/>
    <w:rsid w:val="00D17796"/>
    <w:rsid w:val="00D31D0B"/>
    <w:rsid w:val="00D551F0"/>
    <w:rsid w:val="00D5648E"/>
    <w:rsid w:val="00D82113"/>
    <w:rsid w:val="00DC33A2"/>
    <w:rsid w:val="00DC6F6D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A353D"/>
    <w:rsid w:val="00FA6029"/>
    <w:rsid w:val="00FB04D9"/>
    <w:rsid w:val="00FD4DE5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CE4FF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DAF8-F723-449E-89A2-49F18176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9</cp:revision>
  <cp:lastPrinted>2018-03-20T12:16:00Z</cp:lastPrinted>
  <dcterms:created xsi:type="dcterms:W3CDTF">2018-04-16T11:47:00Z</dcterms:created>
  <dcterms:modified xsi:type="dcterms:W3CDTF">2018-04-16T11:57:00Z</dcterms:modified>
</cp:coreProperties>
</file>